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803D" w14:textId="61A2FC2E" w:rsidR="00747D7A" w:rsidRDefault="00BD3F79">
      <w:pPr>
        <w:rPr>
          <w:b/>
          <w:bCs/>
        </w:rPr>
      </w:pPr>
      <w:r>
        <w:rPr>
          <w:b/>
          <w:bCs/>
        </w:rPr>
        <w:t>Job Posting:</w:t>
      </w:r>
    </w:p>
    <w:p w14:paraId="603DF820" w14:textId="41D23D17" w:rsidR="00BD3F79" w:rsidRDefault="00BD3F79">
      <w:pPr>
        <w:rPr>
          <w:b/>
          <w:bCs/>
        </w:rPr>
      </w:pPr>
      <w:r>
        <w:rPr>
          <w:b/>
          <w:bCs/>
        </w:rPr>
        <w:t>Summer Youth Group Leaders for the Town of Wilmington</w:t>
      </w:r>
    </w:p>
    <w:p w14:paraId="4406A977" w14:textId="156B61E4" w:rsidR="00BD3F79" w:rsidRDefault="00BD3F79">
      <w:r>
        <w:t>Duration: 3 days a week between July-August</w:t>
      </w:r>
    </w:p>
    <w:p w14:paraId="356A7839" w14:textId="057C1E7A" w:rsidR="00BD3F79" w:rsidRPr="00BD3F79" w:rsidRDefault="00BD3F79">
      <w:r>
        <w:t>Salary: $23.00-$25.00</w:t>
      </w:r>
    </w:p>
    <w:p w14:paraId="16616BAF" w14:textId="77777777" w:rsidR="00BD3F79" w:rsidRPr="00BD3F79" w:rsidRDefault="00BD3F79"/>
    <w:p w14:paraId="6D687122" w14:textId="12FB8E41" w:rsidR="00BD3F79" w:rsidRDefault="00BD3F79">
      <w:r>
        <w:tab/>
        <w:t xml:space="preserve">The Town of Wilmington is seeking 2 applicants to lead a part-time, 3 day a week Summer Youth Group. The group is tentatively scheduled to meet between the beginning of July through August. </w:t>
      </w:r>
    </w:p>
    <w:p w14:paraId="5A4FB844" w14:textId="60293658" w:rsidR="00BD3F79" w:rsidRDefault="00BD3F79">
      <w:r>
        <w:tab/>
        <w:t>Successful candidates will assist in implementing a summer program, open to Wilmington youth ages 5 and up. Candidates will work directly with the Town of Wilmington and the Wilmington Youth Committee to plan, coordinate, and oversee a structured, educational, healthy, and safe program. The successful candidate will oversee activities such as arts and crafts, leisure hikes, swimming, sports, and educational trips.</w:t>
      </w:r>
    </w:p>
    <w:p w14:paraId="0B9D3A6E" w14:textId="77777777" w:rsidR="00BD3F79" w:rsidRDefault="00BD3F79"/>
    <w:p w14:paraId="4340C87D" w14:textId="1BC4E5F0" w:rsidR="00BD3F79" w:rsidRPr="00BD3F79" w:rsidRDefault="00BD3F79">
      <w:r w:rsidRPr="00BD3F79">
        <w:t>Qualifications:</w:t>
      </w:r>
    </w:p>
    <w:p w14:paraId="3B5CB30F" w14:textId="4FB41690" w:rsidR="00BD3F79" w:rsidRDefault="00BD3F79" w:rsidP="00BD3F79">
      <w:pPr>
        <w:pStyle w:val="ListParagraph"/>
        <w:numPr>
          <w:ilvl w:val="0"/>
          <w:numId w:val="1"/>
        </w:numPr>
      </w:pPr>
      <w:r>
        <w:t>Must be 18 years of age</w:t>
      </w:r>
    </w:p>
    <w:p w14:paraId="055B080B" w14:textId="703F7758" w:rsidR="00BD3F79" w:rsidRDefault="00BD3F79" w:rsidP="00BD3F79">
      <w:pPr>
        <w:pStyle w:val="ListParagraph"/>
        <w:numPr>
          <w:ilvl w:val="0"/>
          <w:numId w:val="1"/>
        </w:numPr>
      </w:pPr>
      <w:r>
        <w:t>Pass a background check</w:t>
      </w:r>
    </w:p>
    <w:p w14:paraId="1CB1055F" w14:textId="4679B8C4" w:rsidR="00BD3F79" w:rsidRDefault="00BD3F79" w:rsidP="00BD3F79">
      <w:pPr>
        <w:pStyle w:val="ListParagraph"/>
        <w:numPr>
          <w:ilvl w:val="0"/>
          <w:numId w:val="1"/>
        </w:numPr>
      </w:pPr>
      <w:r>
        <w:t>Physically fit to lead outdoor activities</w:t>
      </w:r>
    </w:p>
    <w:p w14:paraId="38056784" w14:textId="067F2819" w:rsidR="00BD3F79" w:rsidRDefault="00BD3F79" w:rsidP="00BD3F79">
      <w:pPr>
        <w:pStyle w:val="ListParagraph"/>
        <w:numPr>
          <w:ilvl w:val="0"/>
          <w:numId w:val="1"/>
        </w:numPr>
      </w:pPr>
      <w:r>
        <w:t>Valid driver’s license</w:t>
      </w:r>
    </w:p>
    <w:p w14:paraId="30E22E97" w14:textId="692BADC0" w:rsidR="00BD3F79" w:rsidRDefault="00BD3F79" w:rsidP="00BD3F79">
      <w:pPr>
        <w:pStyle w:val="ListParagraph"/>
        <w:numPr>
          <w:ilvl w:val="0"/>
          <w:numId w:val="1"/>
        </w:numPr>
      </w:pPr>
      <w:r>
        <w:t>Certified in First Aid and CPR</w:t>
      </w:r>
    </w:p>
    <w:p w14:paraId="104C9793" w14:textId="0E5D4828" w:rsidR="00BD3F79" w:rsidRDefault="00BD3F79" w:rsidP="00BD3F79">
      <w:pPr>
        <w:pStyle w:val="ListParagraph"/>
        <w:numPr>
          <w:ilvl w:val="0"/>
          <w:numId w:val="1"/>
        </w:numPr>
      </w:pPr>
      <w:r>
        <w:t>One applicant required to hold a Lifeguard Certification</w:t>
      </w:r>
    </w:p>
    <w:p w14:paraId="3B353BB3" w14:textId="77777777" w:rsidR="00BD3F79" w:rsidRDefault="00BD3F79" w:rsidP="00BD3F79"/>
    <w:p w14:paraId="7D47A418" w14:textId="1EE185FF" w:rsidR="00BD3F79" w:rsidRDefault="00BD3F79" w:rsidP="00BD3F79">
      <w:r>
        <w:t>To Apply:</w:t>
      </w:r>
    </w:p>
    <w:p w14:paraId="5F8D74B2" w14:textId="667ED671" w:rsidR="00BD3F79" w:rsidRDefault="00BD3F79" w:rsidP="00BD3F79">
      <w:r>
        <w:t xml:space="preserve">Interested applicants should submit a completed application to Favor Smith, Town Supervisor, </w:t>
      </w:r>
      <w:hyperlink r:id="rId5" w:history="1">
        <w:r w:rsidRPr="00594AAE">
          <w:rPr>
            <w:rStyle w:val="Hyperlink"/>
          </w:rPr>
          <w:t>townsupervisor@townofwilmington.org</w:t>
        </w:r>
      </w:hyperlink>
      <w:r>
        <w:t xml:space="preserve"> or to Karissa Gray, Clerk to the Supervisor, </w:t>
      </w:r>
      <w:hyperlink r:id="rId6" w:history="1">
        <w:r w:rsidRPr="00594AAE">
          <w:rPr>
            <w:rStyle w:val="Hyperlink"/>
          </w:rPr>
          <w:t>karissagray@townofwilmington.org</w:t>
        </w:r>
      </w:hyperlink>
      <w:r>
        <w:t xml:space="preserve"> </w:t>
      </w:r>
    </w:p>
    <w:p w14:paraId="28C8E48D" w14:textId="6BFD9082" w:rsidR="00BD3F79" w:rsidRDefault="00BD3F79" w:rsidP="00BD3F79">
      <w:r>
        <w:t xml:space="preserve">For </w:t>
      </w:r>
      <w:r w:rsidR="004C5DE3">
        <w:t>more information and</w:t>
      </w:r>
      <w:r w:rsidR="008C78F7">
        <w:t xml:space="preserve"> an</w:t>
      </w:r>
      <w:r w:rsidR="004C5DE3">
        <w:t xml:space="preserve"> application please contact Favor Smith at 518-946-7179.</w:t>
      </w:r>
    </w:p>
    <w:p w14:paraId="281FA0FC" w14:textId="77777777" w:rsidR="00BD3F79" w:rsidRDefault="00BD3F79" w:rsidP="00BD3F79"/>
    <w:p w14:paraId="05E4A9D2" w14:textId="680EC75C" w:rsidR="00BD3F79" w:rsidRPr="00BD3F79" w:rsidRDefault="00BD3F79" w:rsidP="00BD3F79">
      <w:r>
        <w:rPr>
          <w:b/>
          <w:bCs/>
        </w:rPr>
        <w:t>Deadline to apply is June 14, 2025.</w:t>
      </w:r>
      <w:r>
        <w:t xml:space="preserve"> </w:t>
      </w:r>
    </w:p>
    <w:sectPr w:rsidR="00BD3F79" w:rsidRPr="00BD3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D6320"/>
    <w:multiLevelType w:val="hybridMultilevel"/>
    <w:tmpl w:val="E6CA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81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9"/>
    <w:rsid w:val="004C5DE3"/>
    <w:rsid w:val="00596CAE"/>
    <w:rsid w:val="00747D7A"/>
    <w:rsid w:val="008C78F7"/>
    <w:rsid w:val="00956466"/>
    <w:rsid w:val="00B14D69"/>
    <w:rsid w:val="00BD3F79"/>
    <w:rsid w:val="00DC357B"/>
    <w:rsid w:val="00EB0479"/>
    <w:rsid w:val="00F1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EAE77"/>
  <w15:chartTrackingRefBased/>
  <w15:docId w15:val="{9D6EACF5-D3E6-4CF4-92AE-F1FA13CB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3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F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F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F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F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F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F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F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F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F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F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F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F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F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F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F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F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D3F7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3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ssagray@townofwilmington.org" TargetMode="External"/><Relationship Id="rId5" Type="http://schemas.openxmlformats.org/officeDocument/2006/relationships/hyperlink" Target="mailto:townsupervisor@townofwilmingt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Karissa Gray</dc:creator>
  <cp:keywords/>
  <dc:description/>
  <cp:lastModifiedBy>Karissa Gray</cp:lastModifiedBy>
  <cp:revision>4</cp:revision>
  <dcterms:created xsi:type="dcterms:W3CDTF">2025-04-09T15:58:00Z</dcterms:created>
  <dcterms:modified xsi:type="dcterms:W3CDTF">2025-04-10T13:51:00Z</dcterms:modified>
</cp:coreProperties>
</file>